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1C0558">
      <w:pPr>
        <w:jc w:val="both"/>
        <w:rPr>
          <w:rStyle w:val="5"/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Style w:val="5"/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附件2</w:t>
      </w:r>
      <w:bookmarkStart w:id="0" w:name="_GoBack"/>
      <w:bookmarkEnd w:id="0"/>
    </w:p>
    <w:p w14:paraId="2CB1129D">
      <w:pPr>
        <w:spacing w:after="312" w:afterLines="100"/>
        <w:jc w:val="center"/>
        <w:rPr>
          <w:rStyle w:val="5"/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</w:p>
    <w:p w14:paraId="41281B93">
      <w:pPr>
        <w:spacing w:after="312" w:afterLines="100"/>
        <w:jc w:val="center"/>
        <w:rPr>
          <w:rStyle w:val="5"/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</w:pPr>
      <w:r>
        <w:rPr>
          <w:rStyle w:val="5"/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  <w:lang w:val="en-US" w:eastAsia="zh-CN"/>
        </w:rPr>
        <w:t>报 名</w:t>
      </w:r>
      <w:r>
        <w:rPr>
          <w:rStyle w:val="5"/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44"/>
          <w:szCs w:val="44"/>
        </w:rPr>
        <w:t xml:space="preserve"> 确 认 函</w:t>
      </w:r>
    </w:p>
    <w:p w14:paraId="2AB6FD1A">
      <w:pPr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F2A1234"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贵州省地质矿产中心实验室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 w14:paraId="5198B3AD">
      <w:pPr>
        <w:ind w:firstLine="720" w:firstLineChars="200"/>
        <w:rPr>
          <w:rFonts w:hint="eastAsia" w:ascii="仿宋_GB2312" w:hAnsi="仿宋_GB2312" w:eastAsia="仿宋_GB2312" w:cs="仿宋_GB2312"/>
          <w:spacing w:val="20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20"/>
          <w:sz w:val="32"/>
          <w:szCs w:val="32"/>
        </w:rPr>
        <w:t>本</w:t>
      </w:r>
      <w:r>
        <w:rPr>
          <w:rFonts w:hint="eastAsia" w:ascii="仿宋_GB2312" w:hAnsi="仿宋_GB2312" w:eastAsia="仿宋_GB2312" w:cs="仿宋_GB2312"/>
          <w:spacing w:val="20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pacing w:val="20"/>
          <w:sz w:val="32"/>
          <w:szCs w:val="32"/>
        </w:rPr>
        <w:t>将参与</w:t>
      </w:r>
      <w:r>
        <w:rPr>
          <w:rFonts w:hint="eastAsia" w:ascii="仿宋_GB2312" w:hAnsi="仿宋_GB2312" w:eastAsia="仿宋_GB2312" w:cs="仿宋_GB2312"/>
          <w:spacing w:val="20"/>
          <w:sz w:val="32"/>
          <w:szCs w:val="32"/>
          <w:lang w:val="en-US" w:eastAsia="zh-CN"/>
        </w:rPr>
        <w:t>贵单位发布的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《贵州省地质矿产中心实验室及室属企业报废资产处置公开竞价公告》</w:t>
      </w:r>
      <w:r>
        <w:rPr>
          <w:rFonts w:hint="eastAsia" w:ascii="仿宋_GB2312" w:hAnsi="仿宋_GB2312" w:eastAsia="仿宋_GB2312" w:cs="仿宋_GB2312"/>
          <w:spacing w:val="20"/>
          <w:sz w:val="32"/>
          <w:szCs w:val="32"/>
          <w:lang w:val="en-US" w:eastAsia="zh-CN"/>
        </w:rPr>
        <w:t>项目</w:t>
      </w:r>
      <w:r>
        <w:rPr>
          <w:rFonts w:hint="eastAsia" w:ascii="仿宋_GB2312" w:hAnsi="仿宋_GB2312" w:eastAsia="仿宋_GB2312" w:cs="仿宋_GB2312"/>
          <w:spacing w:val="20"/>
          <w:sz w:val="32"/>
          <w:szCs w:val="32"/>
        </w:rPr>
        <w:t>，特发函确认！</w:t>
      </w:r>
    </w:p>
    <w:p w14:paraId="1DF3F522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48E0226">
      <w:pPr>
        <w:pStyle w:val="6"/>
        <w:spacing w:before="124" w:beforeLines="40" w:after="124" w:afterLines="40"/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响应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</w:t>
      </w:r>
    </w:p>
    <w:p w14:paraId="48829449">
      <w:pPr>
        <w:pStyle w:val="6"/>
        <w:spacing w:before="124" w:beforeLines="40" w:after="124" w:afterLines="40"/>
        <w:ind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</w:rPr>
        <w:t xml:space="preserve">                            </w:t>
      </w:r>
    </w:p>
    <w:p w14:paraId="4B9424CB">
      <w:pPr>
        <w:pStyle w:val="6"/>
        <w:spacing w:before="124" w:beforeLines="40" w:after="124" w:afterLines="40"/>
        <w:ind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联系电话：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</w:rPr>
        <w:t xml:space="preserve">                            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 xml:space="preserve">     </w:t>
      </w:r>
    </w:p>
    <w:p w14:paraId="47F5D51E">
      <w:pPr>
        <w:pStyle w:val="6"/>
        <w:spacing w:before="124" w:beforeLines="40" w:after="124" w:afterLines="40"/>
        <w:ind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投标单位授权代表（签字）：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</w:rPr>
        <w:t xml:space="preserve">                   </w:t>
      </w:r>
    </w:p>
    <w:p w14:paraId="676F31A9">
      <w:pPr>
        <w:pStyle w:val="6"/>
        <w:spacing w:before="124" w:beforeLines="40" w:after="124" w:afterLines="40"/>
        <w:ind w:firstLine="640" w:firstLineChars="20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响应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单位法定代表人（签字）：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</w:t>
      </w:r>
    </w:p>
    <w:p w14:paraId="182A6429">
      <w:pPr>
        <w:pStyle w:val="6"/>
        <w:spacing w:before="124" w:beforeLines="40" w:after="124" w:afterLines="40"/>
        <w:ind w:firstLine="480" w:firstLineChars="15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（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>盖响应单位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</w:rPr>
        <w:t>公章）</w:t>
      </w:r>
    </w:p>
    <w:p w14:paraId="20B1DAEE">
      <w:pPr>
        <w:pStyle w:val="6"/>
        <w:spacing w:before="124" w:beforeLines="40" w:after="124" w:afterLines="40"/>
        <w:ind w:firstLine="480" w:firstLineChars="150"/>
        <w:jc w:val="both"/>
        <w:rPr>
          <w:rFonts w:hint="eastAsia" w:ascii="仿宋_GB2312" w:hAnsi="仿宋_GB2312" w:eastAsia="仿宋_GB2312" w:cs="仿宋_GB2312"/>
          <w:kern w:val="2"/>
          <w:sz w:val="32"/>
          <w:szCs w:val="32"/>
        </w:rPr>
      </w:pPr>
    </w:p>
    <w:p w14:paraId="7403DC79">
      <w:pPr>
        <w:pStyle w:val="6"/>
        <w:spacing w:before="124" w:beforeLines="40" w:after="124" w:afterLines="40"/>
        <w:ind w:firstLine="480" w:firstLineChars="150"/>
        <w:jc w:val="both"/>
        <w:rPr>
          <w:rFonts w:hint="default" w:ascii="仿宋_GB2312" w:hAnsi="仿宋_GB2312" w:eastAsia="仿宋_GB2312" w:cs="仿宋_GB2312"/>
          <w:kern w:val="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/>
        </w:rPr>
        <w:t xml:space="preserve">                               2024年   月   日</w:t>
      </w:r>
    </w:p>
    <w:p w14:paraId="5703D08E">
      <w:pPr>
        <w:pStyle w:val="2"/>
        <w:shd w:val="clear" w:color="auto" w:fill="FFFFFF"/>
        <w:snapToGrid w:val="0"/>
        <w:spacing w:line="600" w:lineRule="exact"/>
        <w:jc w:val="left"/>
        <w:outlineLvl w:val="0"/>
        <w:rPr>
          <w:rFonts w:hint="eastAsia"/>
          <w:b/>
          <w:kern w:val="2"/>
          <w:sz w:val="36"/>
          <w:szCs w:val="36"/>
          <w:highlight w:val="none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0DC64DD9-BE26-489E-9E79-09ADED260105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DCDDBED2-7E1C-42F5-901B-0A8DACDA825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MxNWY0ZTExZDMwYmNjYjM3Nzg4ZDFkYjhmNGI1ZmMifQ=="/>
  </w:docVars>
  <w:rsids>
    <w:rsidRoot w:val="5DAC0D3D"/>
    <w:rsid w:val="00E00211"/>
    <w:rsid w:val="02924A37"/>
    <w:rsid w:val="05F103ED"/>
    <w:rsid w:val="06B263CC"/>
    <w:rsid w:val="0A821835"/>
    <w:rsid w:val="0F5512C6"/>
    <w:rsid w:val="13574D03"/>
    <w:rsid w:val="152235A2"/>
    <w:rsid w:val="165F443D"/>
    <w:rsid w:val="1719707D"/>
    <w:rsid w:val="196B58D8"/>
    <w:rsid w:val="1EF1415B"/>
    <w:rsid w:val="1FD16331"/>
    <w:rsid w:val="23050C50"/>
    <w:rsid w:val="24936579"/>
    <w:rsid w:val="2CDA6E57"/>
    <w:rsid w:val="2D3B5165"/>
    <w:rsid w:val="2FFD70E5"/>
    <w:rsid w:val="39DC5FBD"/>
    <w:rsid w:val="3C5A398C"/>
    <w:rsid w:val="40B43EA6"/>
    <w:rsid w:val="43122A4F"/>
    <w:rsid w:val="492A0534"/>
    <w:rsid w:val="4DCD5EF0"/>
    <w:rsid w:val="4DED0A9D"/>
    <w:rsid w:val="54186A9D"/>
    <w:rsid w:val="574134AB"/>
    <w:rsid w:val="5CBF559E"/>
    <w:rsid w:val="5DAC0D3D"/>
    <w:rsid w:val="605E6E7C"/>
    <w:rsid w:val="63AE13FC"/>
    <w:rsid w:val="67156C98"/>
    <w:rsid w:val="693D4A1A"/>
    <w:rsid w:val="69C82C45"/>
    <w:rsid w:val="6B4500D3"/>
    <w:rsid w:val="6D997745"/>
    <w:rsid w:val="6FE0165C"/>
    <w:rsid w:val="71A11343"/>
    <w:rsid w:val="72E42ADA"/>
    <w:rsid w:val="742241F8"/>
    <w:rsid w:val="74AE1D28"/>
    <w:rsid w:val="751A7683"/>
    <w:rsid w:val="7E456786"/>
    <w:rsid w:val="7EB34704"/>
    <w:rsid w:val="7F8E0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apple-style-span"/>
    <w:qFormat/>
    <w:uiPriority w:val="0"/>
  </w:style>
  <w:style w:type="paragraph" w:customStyle="1" w:styleId="6">
    <w:name w:val="普通正文"/>
    <w:basedOn w:val="1"/>
    <w:qFormat/>
    <w:uiPriority w:val="0"/>
    <w:pPr>
      <w:adjustRightInd w:val="0"/>
      <w:spacing w:before="120" w:after="120" w:line="360" w:lineRule="auto"/>
      <w:ind w:firstLine="480"/>
      <w:jc w:val="left"/>
      <w:textAlignment w:val="baseline"/>
    </w:pPr>
    <w:rPr>
      <w:rFonts w:ascii="Arial" w:hAnsi="Arial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129</Words>
  <Characters>132</Characters>
  <Lines>0</Lines>
  <Paragraphs>0</Paragraphs>
  <TotalTime>1</TotalTime>
  <ScaleCrop>false</ScaleCrop>
  <LinksUpToDate>false</LinksUpToDate>
  <CharactersWithSpaces>299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2023-10-11T02:30:00Z</dcterms:created>
  <dc:creator>陶华</dc:creator>
  <cp:lastModifiedBy>一汀烟雨</cp:lastModifiedBy>
  <dcterms:modified xsi:type="dcterms:W3CDTF">2024-11-19T13:47:01Z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1A7E906A27794DB3812E9567FFEA2AAB_13</vt:lpwstr>
  </property>
</Properties>
</file>